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E71D" w14:textId="4F11FECA" w:rsidR="00DF74C9" w:rsidRPr="006E279F" w:rsidRDefault="006E279F" w:rsidP="006E279F">
      <w:pPr>
        <w:jc w:val="both"/>
        <w:rPr>
          <w:b/>
          <w:bCs/>
          <w:sz w:val="28"/>
          <w:szCs w:val="28"/>
          <w:u w:val="single"/>
        </w:rPr>
      </w:pPr>
      <w:r w:rsidRPr="006E279F">
        <w:rPr>
          <w:b/>
          <w:bCs/>
          <w:sz w:val="28"/>
          <w:szCs w:val="28"/>
          <w:u w:val="single"/>
        </w:rPr>
        <w:t>Autópálya matrica pótdíj alóli mentesülés kérelem</w:t>
      </w:r>
    </w:p>
    <w:p w14:paraId="00687004" w14:textId="419DFAC2" w:rsidR="006E279F" w:rsidRPr="006E279F" w:rsidRDefault="006E279F" w:rsidP="006E279F">
      <w:pPr>
        <w:jc w:val="both"/>
        <w:rPr>
          <w:b/>
          <w:bCs/>
          <w:sz w:val="28"/>
          <w:szCs w:val="28"/>
        </w:rPr>
      </w:pPr>
    </w:p>
    <w:p w14:paraId="31F13799" w14:textId="77777777" w:rsidR="006E279F" w:rsidRPr="006E279F" w:rsidRDefault="006E279F" w:rsidP="006E279F">
      <w:pPr>
        <w:jc w:val="both"/>
        <w:rPr>
          <w:sz w:val="28"/>
          <w:szCs w:val="28"/>
        </w:rPr>
      </w:pPr>
    </w:p>
    <w:p w14:paraId="64A9ABE2" w14:textId="6396F992" w:rsidR="006E279F" w:rsidRPr="006E279F" w:rsidRDefault="006E279F" w:rsidP="006E279F">
      <w:pPr>
        <w:jc w:val="both"/>
        <w:rPr>
          <w:sz w:val="28"/>
          <w:szCs w:val="28"/>
        </w:rPr>
      </w:pPr>
      <w:r w:rsidRPr="006E279F">
        <w:rPr>
          <w:sz w:val="28"/>
          <w:szCs w:val="28"/>
        </w:rPr>
        <w:t>Tisztelt Nemzeti Útdíjfizetési Szolgáltató Zrt.</w:t>
      </w:r>
    </w:p>
    <w:p w14:paraId="7D0DD4C2" w14:textId="16A80034" w:rsidR="006E279F" w:rsidRPr="006E279F" w:rsidRDefault="006E279F" w:rsidP="006E279F">
      <w:pPr>
        <w:jc w:val="both"/>
        <w:rPr>
          <w:sz w:val="28"/>
          <w:szCs w:val="28"/>
        </w:rPr>
      </w:pPr>
    </w:p>
    <w:p w14:paraId="05E16FAC" w14:textId="1E9E28AE" w:rsidR="006E279F" w:rsidRPr="006E279F" w:rsidRDefault="006E279F" w:rsidP="006E279F">
      <w:pPr>
        <w:jc w:val="both"/>
        <w:rPr>
          <w:sz w:val="28"/>
          <w:szCs w:val="28"/>
        </w:rPr>
      </w:pPr>
      <w:r w:rsidRPr="006E279F">
        <w:rPr>
          <w:sz w:val="28"/>
          <w:szCs w:val="28"/>
        </w:rPr>
        <w:t xml:space="preserve">A pótdíj kiszabását követően, az előirt határidőn belül megvásároltam az országos, éves autópálya matricát </w:t>
      </w:r>
      <w:r>
        <w:rPr>
          <w:sz w:val="28"/>
          <w:szCs w:val="28"/>
        </w:rPr>
        <w:t xml:space="preserve">- </w:t>
      </w:r>
      <w:r w:rsidRPr="006E279F">
        <w:rPr>
          <w:sz w:val="28"/>
          <w:szCs w:val="28"/>
        </w:rPr>
        <w:t>arra a gépjárműre, amelyre a bírság kiszabása megtörtént.</w:t>
      </w:r>
    </w:p>
    <w:p w14:paraId="565B3B95" w14:textId="4BAD9A1A" w:rsidR="006E279F" w:rsidRPr="006E279F" w:rsidRDefault="006E279F" w:rsidP="006E279F">
      <w:pPr>
        <w:jc w:val="both"/>
        <w:rPr>
          <w:sz w:val="28"/>
          <w:szCs w:val="28"/>
        </w:rPr>
      </w:pPr>
      <w:r w:rsidRPr="006E279F">
        <w:rPr>
          <w:sz w:val="28"/>
          <w:szCs w:val="28"/>
        </w:rPr>
        <w:t>Jelen levelemhez csatolom az igazolást, a megvásárolt éves, országos autópálya matricáról.</w:t>
      </w:r>
    </w:p>
    <w:p w14:paraId="5DFDBBB3" w14:textId="325F0997" w:rsidR="006E279F" w:rsidRDefault="006E279F" w:rsidP="006E279F">
      <w:pPr>
        <w:jc w:val="both"/>
        <w:rPr>
          <w:sz w:val="28"/>
          <w:szCs w:val="28"/>
        </w:rPr>
      </w:pPr>
      <w:r w:rsidRPr="006E279F">
        <w:rPr>
          <w:sz w:val="28"/>
          <w:szCs w:val="28"/>
        </w:rPr>
        <w:t>Kérem, hogy ügyemet bírálják el, és szíveskedjenek a bírság alól mentesíteni</w:t>
      </w:r>
      <w:r>
        <w:rPr>
          <w:sz w:val="28"/>
          <w:szCs w:val="28"/>
        </w:rPr>
        <w:t xml:space="preserve"> a jogszabály adta lehetőségnél fogva.</w:t>
      </w:r>
    </w:p>
    <w:p w14:paraId="02FFA267" w14:textId="2405F3E8" w:rsidR="006E279F" w:rsidRDefault="006E279F" w:rsidP="006E279F">
      <w:pPr>
        <w:jc w:val="both"/>
        <w:rPr>
          <w:sz w:val="28"/>
          <w:szCs w:val="28"/>
        </w:rPr>
      </w:pPr>
    </w:p>
    <w:p w14:paraId="7C8D8A06" w14:textId="5CF4F3A0" w:rsidR="006E279F" w:rsidRPr="006E279F" w:rsidRDefault="006E279F" w:rsidP="006E279F">
      <w:pPr>
        <w:jc w:val="both"/>
        <w:rPr>
          <w:sz w:val="28"/>
          <w:szCs w:val="28"/>
        </w:rPr>
      </w:pPr>
    </w:p>
    <w:p w14:paraId="3C332D3F" w14:textId="00CAA4A6" w:rsidR="006E279F" w:rsidRPr="006E279F" w:rsidRDefault="006E279F" w:rsidP="006E279F">
      <w:pPr>
        <w:jc w:val="both"/>
        <w:rPr>
          <w:sz w:val="28"/>
          <w:szCs w:val="28"/>
        </w:rPr>
      </w:pPr>
      <w:r w:rsidRPr="006E279F">
        <w:rPr>
          <w:sz w:val="28"/>
          <w:szCs w:val="28"/>
        </w:rPr>
        <w:t>Név, dátum</w:t>
      </w:r>
    </w:p>
    <w:sectPr w:rsidR="006E279F" w:rsidRPr="006E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F"/>
    <w:rsid w:val="006E279F"/>
    <w:rsid w:val="00D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9E4"/>
  <w15:chartTrackingRefBased/>
  <w15:docId w15:val="{E4CFD918-44FF-465E-83F0-48BFCEAF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2024-11-15T12:26:00Z</dcterms:created>
  <dcterms:modified xsi:type="dcterms:W3CDTF">2024-11-15T12:31:00Z</dcterms:modified>
</cp:coreProperties>
</file>